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A9" w:rsidRPr="00116CB7" w:rsidRDefault="003A6EA9" w:rsidP="00116CB7">
      <w:pPr>
        <w:pStyle w:val="Textbody"/>
        <w:jc w:val="center"/>
        <w:rPr>
          <w:sz w:val="21"/>
          <w:szCs w:val="21"/>
        </w:rPr>
      </w:pPr>
      <w:r w:rsidRPr="00116CB7">
        <w:rPr>
          <w:b/>
          <w:bCs/>
          <w:sz w:val="21"/>
          <w:szCs w:val="21"/>
        </w:rPr>
        <w:t>МИНИСТЕРСТВО ПРОСВЕЩЕНИЯ РОССИЙСКОЙ ФЕДЕРАЦИИ</w:t>
      </w:r>
      <w:r w:rsidRPr="00116CB7">
        <w:rPr>
          <w:b/>
          <w:bCs/>
          <w:sz w:val="21"/>
          <w:szCs w:val="21"/>
        </w:rPr>
        <w:br/>
      </w:r>
      <w:r w:rsidRPr="00116CB7">
        <w:rPr>
          <w:b/>
          <w:bCs/>
          <w:sz w:val="21"/>
          <w:szCs w:val="21"/>
        </w:rPr>
        <w:br/>
      </w:r>
      <w:r w:rsidRPr="00116CB7">
        <w:rPr>
          <w:sz w:val="21"/>
          <w:szCs w:val="21"/>
        </w:rPr>
        <w:t xml:space="preserve">ФЕДЕРАЛЬНОЕ ГОСУДАРСТВЕННОЕ БЮДЖЕТНОЕ ОБРАЗОВАТЕЛЬНОЕ УЧРЕЖДЕНИЕ </w:t>
      </w:r>
      <w:r w:rsidRPr="00116CB7">
        <w:rPr>
          <w:sz w:val="21"/>
          <w:szCs w:val="21"/>
        </w:rPr>
        <w:br/>
        <w:t xml:space="preserve">ВЫСШЕГО ОБРАЗОВАНИЯ </w:t>
      </w:r>
      <w:r w:rsidRPr="00116CB7">
        <w:rPr>
          <w:sz w:val="21"/>
          <w:szCs w:val="21"/>
        </w:rPr>
        <w:br/>
      </w:r>
      <w:r w:rsidRPr="00116CB7">
        <w:rPr>
          <w:b/>
          <w:bCs/>
          <w:sz w:val="21"/>
          <w:szCs w:val="21"/>
        </w:rPr>
        <w:t>«ТОМСКИЙ ГОСУДАРСТВЕННЫЙ ПЕДАГОГИЧЕСКИЙ УНИВЕРСИТЕТ»</w:t>
      </w:r>
      <w:r w:rsidRPr="00116CB7">
        <w:rPr>
          <w:sz w:val="21"/>
          <w:szCs w:val="21"/>
        </w:rPr>
        <w:t xml:space="preserve"> </w:t>
      </w:r>
      <w:r w:rsidRPr="00116CB7">
        <w:rPr>
          <w:sz w:val="21"/>
          <w:szCs w:val="21"/>
        </w:rPr>
        <w:br/>
        <w:t>(ТГПУ)</w:t>
      </w:r>
    </w:p>
    <w:p w:rsidR="003A6EA9" w:rsidRPr="00116CB7" w:rsidRDefault="00F3579B" w:rsidP="00116CB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A9" w:rsidRDefault="003A6EA9" w:rsidP="00AF0237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B24DCC" w:rsidRDefault="003A6EA9" w:rsidP="00116CB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0237">
        <w:rPr>
          <w:rFonts w:ascii="Times New Roman" w:hAnsi="Times New Roman" w:cs="Times New Roman"/>
          <w:sz w:val="24"/>
          <w:szCs w:val="24"/>
          <w:lang w:eastAsia="ru-RU"/>
        </w:rPr>
        <w:t>Конкурс презентаций «</w:t>
      </w:r>
      <w:r w:rsidRPr="00F95C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Необычные традиции англоязычных стран</w:t>
      </w:r>
      <w:r w:rsidRPr="00AF02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A6EA9" w:rsidRDefault="003A6EA9" w:rsidP="00AF0237">
      <w:pPr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EA9" w:rsidRPr="00956D68" w:rsidRDefault="003A6EA9" w:rsidP="00BA5BD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A6EA9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проводится кафедрой английской филологии и межкультурной коммуникации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Института иностранных языков и международного сотрудничества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Томского государственного педагогического университета (ТГПУ). </w:t>
      </w:r>
    </w:p>
    <w:p w:rsidR="003A6EA9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hyperlink r:id="rId6" w:history="1">
        <w:r w:rsidRPr="0030470D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https://www.tspu.edu.ru/fia</w:t>
        </w:r>
      </w:hyperlink>
    </w:p>
    <w:p w:rsidR="003A6EA9" w:rsidRPr="009F65E7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35BA">
        <w:rPr>
          <w:rFonts w:ascii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F65E7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toptspu</w:t>
      </w:r>
      <w:proofErr w:type="spellEnd"/>
    </w:p>
    <w:p w:rsidR="003A6EA9" w:rsidRDefault="003A6EA9" w:rsidP="00AF02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956D68" w:rsidRDefault="003A6EA9" w:rsidP="00AF02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в целях:</w:t>
      </w:r>
    </w:p>
    <w:p w:rsidR="003A6EA9" w:rsidRDefault="003A6EA9" w:rsidP="00116CB7">
      <w:pPr>
        <w:numPr>
          <w:ilvl w:val="0"/>
          <w:numId w:val="6"/>
        </w:numPr>
        <w:tabs>
          <w:tab w:val="clear" w:pos="720"/>
          <w:tab w:val="num" w:pos="1100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повышения мотивации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к изучению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английского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языка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6EA9" w:rsidRDefault="003A6EA9" w:rsidP="00116CB7">
      <w:pPr>
        <w:numPr>
          <w:ilvl w:val="0"/>
          <w:numId w:val="6"/>
        </w:numPr>
        <w:tabs>
          <w:tab w:val="clear" w:pos="720"/>
          <w:tab w:val="num" w:pos="1100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стимулирования интереса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>к культуре англоязычных стран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6EA9" w:rsidRPr="00956D68" w:rsidRDefault="003A6EA9" w:rsidP="00116CB7">
      <w:pPr>
        <w:numPr>
          <w:ilvl w:val="0"/>
          <w:numId w:val="6"/>
        </w:numPr>
        <w:tabs>
          <w:tab w:val="clear" w:pos="720"/>
          <w:tab w:val="num" w:pos="11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у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 презентации результатов научно-исследовательской </w:t>
      </w:r>
      <w:r w:rsidRPr="00116CB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>деятельности;</w:t>
      </w:r>
    </w:p>
    <w:p w:rsidR="003A6EA9" w:rsidRDefault="003A6EA9" w:rsidP="00116CB7">
      <w:pPr>
        <w:pStyle w:val="a4"/>
        <w:numPr>
          <w:ilvl w:val="0"/>
          <w:numId w:val="6"/>
        </w:numPr>
        <w:tabs>
          <w:tab w:val="clear" w:pos="720"/>
          <w:tab w:val="num" w:pos="110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 возможност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в конкурсной форме продемонстрировать свои творческие способности.</w:t>
      </w:r>
    </w:p>
    <w:p w:rsidR="003A6EA9" w:rsidRDefault="003A6EA9" w:rsidP="00720AB7">
      <w:pPr>
        <w:pStyle w:val="a4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956D68" w:rsidRDefault="003A6EA9" w:rsidP="00BA5BD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</w:t>
      </w:r>
    </w:p>
    <w:p w:rsidR="003A6EA9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приглашаются учащиеся </w:t>
      </w:r>
      <w:r w:rsidRPr="00116CB7">
        <w:rPr>
          <w:rFonts w:ascii="Times New Roman" w:hAnsi="Times New Roman" w:cs="Times New Roman"/>
          <w:sz w:val="24"/>
          <w:szCs w:val="24"/>
          <w:lang w:eastAsia="ru-RU"/>
        </w:rPr>
        <w:t>5-9 классов общеобразовательных учреждений города Томска и Томской области. Количество участников не ограничено.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конкурсе бесплатное. </w:t>
      </w:r>
    </w:p>
    <w:p w:rsidR="003A6EA9" w:rsidRPr="00956D68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Default="003A6EA9" w:rsidP="00AF023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53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конкурсной работе (презентации):</w:t>
      </w:r>
    </w:p>
    <w:p w:rsidR="00DA5006" w:rsidRPr="00B3532D" w:rsidRDefault="00DA5006" w:rsidP="00DA500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006" w:rsidRDefault="00DA5006" w:rsidP="00DA5006">
      <w:pPr>
        <w:numPr>
          <w:ilvl w:val="0"/>
          <w:numId w:val="2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Конкурсной работой участников является презентация по теме </w:t>
      </w:r>
      <w:r w:rsidRPr="00DA500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A5006">
        <w:rPr>
          <w:rFonts w:ascii="Times New Roman" w:hAnsi="Times New Roman" w:cs="Times New Roman"/>
          <w:bCs/>
          <w:sz w:val="24"/>
          <w:szCs w:val="24"/>
          <w:lang w:eastAsia="ru-RU"/>
        </w:rPr>
        <w:t>Необычные традиции англоязычных стран</w:t>
      </w:r>
      <w:r w:rsidRPr="00DA50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A5006">
        <w:rPr>
          <w:rFonts w:ascii="Times New Roman" w:hAnsi="Times New Roman" w:cs="Times New Roman"/>
          <w:szCs w:val="24"/>
        </w:rPr>
        <w:t>.</w:t>
      </w:r>
    </w:p>
    <w:p w:rsidR="003A6EA9" w:rsidRPr="00BA5BDE" w:rsidRDefault="003A6EA9" w:rsidP="00AF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BDE">
        <w:rPr>
          <w:rFonts w:ascii="Times New Roman" w:hAnsi="Times New Roman" w:cs="Times New Roman"/>
          <w:sz w:val="24"/>
          <w:szCs w:val="24"/>
          <w:lang w:eastAsia="ru-RU"/>
        </w:rPr>
        <w:t>Язык презентации – английский.</w:t>
      </w:r>
    </w:p>
    <w:p w:rsidR="003A6EA9" w:rsidRDefault="003A6EA9" w:rsidP="00AF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Объем презентации </w:t>
      </w:r>
      <w:r w:rsidR="00DA5006" w:rsidRPr="00BA5BD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BA5BDE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DA5006">
        <w:rPr>
          <w:rFonts w:ascii="Times New Roman" w:hAnsi="Times New Roman" w:cs="Times New Roman"/>
          <w:sz w:val="24"/>
          <w:szCs w:val="24"/>
          <w:lang w:eastAsia="ru-RU"/>
        </w:rPr>
        <w:t xml:space="preserve"> -15</w:t>
      </w:r>
      <w:r w:rsidRPr="00BA5BDE">
        <w:rPr>
          <w:rFonts w:ascii="Times New Roman" w:hAnsi="Times New Roman" w:cs="Times New Roman"/>
          <w:sz w:val="24"/>
          <w:szCs w:val="24"/>
          <w:lang w:eastAsia="ru-RU"/>
        </w:rPr>
        <w:t xml:space="preserve"> слайдов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EA9" w:rsidRPr="000B7C5B" w:rsidRDefault="003A6EA9" w:rsidP="00BA5B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C5B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принимаются в </w:t>
      </w:r>
      <w:r w:rsidRPr="000463D4">
        <w:rPr>
          <w:rFonts w:ascii="Times New Roman" w:hAnsi="Times New Roman" w:cs="Times New Roman"/>
          <w:sz w:val="24"/>
          <w:szCs w:val="24"/>
          <w:lang w:eastAsia="ru-RU"/>
        </w:rPr>
        <w:t xml:space="preserve">формате </w:t>
      </w:r>
      <w:r w:rsidR="00DA5006" w:rsidRPr="00046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5006" w:rsidRPr="000463D4">
        <w:rPr>
          <w:rFonts w:ascii="Times New Roman" w:hAnsi="Times New Roman" w:cs="Times New Roman"/>
          <w:sz w:val="24"/>
          <w:szCs w:val="24"/>
          <w:lang w:val="en-US" w:eastAsia="ru-RU"/>
        </w:rPr>
        <w:t>pptx</w:t>
      </w:r>
      <w:proofErr w:type="spellEnd"/>
      <w:r w:rsidR="00DA5006" w:rsidRPr="00DA500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A5006" w:rsidRPr="00BA5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C5B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DA5006" w:rsidRPr="00DA500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A5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532D">
        <w:rPr>
          <w:rFonts w:ascii="Times New Roman" w:hAnsi="Times New Roman" w:cs="Times New Roman"/>
          <w:sz w:val="24"/>
          <w:szCs w:val="24"/>
          <w:lang w:eastAsia="ru-RU"/>
        </w:rPr>
        <w:t>Презентации, выполненные в других программах и форматах, к участию в конкурсе не допускаются.</w:t>
      </w:r>
    </w:p>
    <w:p w:rsidR="003A6EA9" w:rsidRDefault="003A6EA9" w:rsidP="00AF02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>Первы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r w:rsidRPr="00BA5BDE">
        <w:rPr>
          <w:rFonts w:ascii="Times New Roman" w:hAnsi="Times New Roman" w:cs="Times New Roman"/>
          <w:sz w:val="24"/>
          <w:szCs w:val="24"/>
          <w:lang w:eastAsia="ru-RU"/>
        </w:rPr>
        <w:t>презентации должен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 </w:t>
      </w:r>
      <w:r w:rsidR="00054FFD">
        <w:rPr>
          <w:rFonts w:ascii="Times New Roman" w:hAnsi="Times New Roman" w:cs="Times New Roman"/>
          <w:sz w:val="24"/>
          <w:szCs w:val="24"/>
          <w:lang w:eastAsia="ru-RU"/>
        </w:rPr>
        <w:t xml:space="preserve">английском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языке:</w:t>
      </w:r>
    </w:p>
    <w:p w:rsidR="003A6EA9" w:rsidRDefault="003A6EA9" w:rsidP="00BA5BD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тему презентации, </w:t>
      </w:r>
    </w:p>
    <w:p w:rsidR="003A6EA9" w:rsidRDefault="003A6EA9" w:rsidP="00BA5BD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>данные об авторе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(ФИО, класс, школа)</w:t>
      </w:r>
    </w:p>
    <w:p w:rsidR="003A6EA9" w:rsidRPr="00956D68" w:rsidRDefault="003A6EA9" w:rsidP="00BA5BD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педагога (ФИО, должность, школа).</w:t>
      </w:r>
    </w:p>
    <w:p w:rsidR="003A6EA9" w:rsidRPr="00D7080F" w:rsidRDefault="003A6EA9" w:rsidP="005510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080F">
        <w:rPr>
          <w:rFonts w:ascii="Times New Roman" w:hAnsi="Times New Roman" w:cs="Times New Roman"/>
          <w:sz w:val="24"/>
          <w:szCs w:val="24"/>
          <w:lang w:eastAsia="ru-RU"/>
        </w:rPr>
        <w:t>Последний слайд презентации должен содержать ссылки на использованную литературу и Интернет-ресурсы (не менее 3).</w:t>
      </w:r>
    </w:p>
    <w:p w:rsidR="003A6EA9" w:rsidRPr="00956D68" w:rsidRDefault="003A6EA9" w:rsidP="005510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A27E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должна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видеофрагменты, гиперссылки, триггеры, кнопки.</w:t>
      </w:r>
    </w:p>
    <w:p w:rsidR="003A6EA9" w:rsidRPr="005510D0" w:rsidRDefault="003A6EA9" w:rsidP="005510D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0D0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иллюстраций обязательно. </w:t>
      </w:r>
    </w:p>
    <w:p w:rsidR="003A6EA9" w:rsidRPr="005510D0" w:rsidRDefault="003A6EA9" w:rsidP="005510D0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510D0">
        <w:rPr>
          <w:rFonts w:ascii="Times New Roman" w:hAnsi="Times New Roman" w:cs="Times New Roman"/>
          <w:sz w:val="24"/>
          <w:szCs w:val="24"/>
          <w:lang w:eastAsia="ru-RU"/>
        </w:rPr>
        <w:t>Текст не должен занимать более 2/3 площади слайда.</w:t>
      </w:r>
    </w:p>
    <w:p w:rsidR="003A6EA9" w:rsidRPr="005510D0" w:rsidRDefault="003A6EA9" w:rsidP="005510D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0D0">
        <w:rPr>
          <w:rFonts w:ascii="Times New Roman" w:hAnsi="Times New Roman" w:cs="Times New Roman"/>
          <w:sz w:val="24"/>
          <w:szCs w:val="24"/>
          <w:lang w:eastAsia="ru-RU"/>
        </w:rPr>
        <w:t>Название работы должно содержать название образовательного учреждения, класс и фамилию участника, например, СОШ</w:t>
      </w:r>
      <w:proofErr w:type="gramStart"/>
      <w:r w:rsidRPr="005510D0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10D0">
        <w:rPr>
          <w:rFonts w:ascii="Times New Roman" w:hAnsi="Times New Roman" w:cs="Times New Roman"/>
          <w:sz w:val="24"/>
          <w:szCs w:val="24"/>
          <w:lang w:eastAsia="ru-RU"/>
        </w:rPr>
        <w:t>_8а_Перова_Дарья.</w:t>
      </w:r>
      <w:r w:rsidRPr="000463D4">
        <w:rPr>
          <w:rFonts w:ascii="Times New Roman" w:hAnsi="Times New Roman" w:cs="Times New Roman"/>
          <w:sz w:val="24"/>
          <w:szCs w:val="24"/>
          <w:lang w:eastAsia="ru-RU"/>
        </w:rPr>
        <w:t>ppt</w:t>
      </w:r>
      <w:r w:rsidR="00B24DCC" w:rsidRPr="000463D4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5510D0">
        <w:rPr>
          <w:rFonts w:ascii="Times New Roman" w:hAnsi="Times New Roman" w:cs="Times New Roman"/>
          <w:sz w:val="24"/>
          <w:szCs w:val="24"/>
          <w:lang w:eastAsia="ru-RU"/>
        </w:rPr>
        <w:t xml:space="preserve">  либо СОШ1_8а_Перова_Дарья.p</w:t>
      </w:r>
      <w:proofErr w:type="spellStart"/>
      <w:r w:rsidRPr="005510D0">
        <w:rPr>
          <w:rFonts w:ascii="Times New Roman" w:hAnsi="Times New Roman" w:cs="Times New Roman"/>
          <w:sz w:val="24"/>
          <w:szCs w:val="24"/>
          <w:lang w:val="en-US" w:eastAsia="ru-RU"/>
        </w:rPr>
        <w:t>df</w:t>
      </w:r>
      <w:proofErr w:type="spellEnd"/>
    </w:p>
    <w:p w:rsidR="003A6EA9" w:rsidRPr="005510D0" w:rsidRDefault="003A6EA9" w:rsidP="005510D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0D0">
        <w:rPr>
          <w:rFonts w:ascii="Times New Roman" w:hAnsi="Times New Roman" w:cs="Times New Roman"/>
          <w:sz w:val="24"/>
          <w:szCs w:val="24"/>
          <w:lang w:eastAsia="ru-RU"/>
        </w:rPr>
        <w:t>Использование чужих презентаций (их фрагментов) не допускается.</w:t>
      </w:r>
    </w:p>
    <w:p w:rsidR="003A6EA9" w:rsidRPr="005510D0" w:rsidRDefault="003A6EA9" w:rsidP="005510D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0D0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Материалы, присланные на конкурс, не комментируются и не возвращаются участникам.  </w:t>
      </w:r>
    </w:p>
    <w:p w:rsidR="003A6EA9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EA9" w:rsidRPr="00B3532D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53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 презентаций:</w:t>
      </w:r>
    </w:p>
    <w:p w:rsidR="003A6EA9" w:rsidRPr="00956D68" w:rsidRDefault="003A6EA9" w:rsidP="00EE2F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теме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>онкурса.</w:t>
      </w:r>
    </w:p>
    <w:p w:rsidR="003A6EA9" w:rsidRPr="00956D68" w:rsidRDefault="003A6EA9" w:rsidP="00EE2F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Полнота материала и</w:t>
      </w:r>
      <w:r w:rsidRPr="00956D68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внутренняя логика построения презентации.</w:t>
      </w:r>
    </w:p>
    <w:p w:rsidR="003A6EA9" w:rsidRDefault="003A6EA9" w:rsidP="00EE2F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B3532D">
        <w:rPr>
          <w:rFonts w:ascii="Times New Roman" w:hAnsi="Times New Roman" w:cs="Times New Roman"/>
          <w:sz w:val="24"/>
          <w:szCs w:val="24"/>
          <w:lang w:eastAsia="ru-RU"/>
        </w:rPr>
        <w:t>рамотное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языковых средств.</w:t>
      </w:r>
    </w:p>
    <w:p w:rsidR="003A6EA9" w:rsidRDefault="003A6EA9" w:rsidP="00EE2F5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D68">
        <w:rPr>
          <w:rFonts w:ascii="Times New Roman" w:hAnsi="Times New Roman" w:cs="Times New Roman"/>
          <w:sz w:val="24"/>
          <w:szCs w:val="24"/>
          <w:lang w:eastAsia="ru-RU"/>
        </w:rPr>
        <w:t>Техническая грамотность.</w:t>
      </w:r>
    </w:p>
    <w:p w:rsidR="003A6EA9" w:rsidRPr="00A27EB6" w:rsidRDefault="003A6EA9" w:rsidP="00EE2F50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7EB6">
        <w:rPr>
          <w:rFonts w:ascii="Times New Roman" w:hAnsi="Times New Roman" w:cs="Times New Roman"/>
          <w:sz w:val="24"/>
          <w:szCs w:val="24"/>
          <w:lang w:eastAsia="ru-RU"/>
        </w:rPr>
        <w:t>Оригинальность ид</w:t>
      </w:r>
      <w:r>
        <w:rPr>
          <w:rFonts w:ascii="Times New Roman" w:hAnsi="Times New Roman" w:cs="Times New Roman"/>
          <w:sz w:val="24"/>
          <w:szCs w:val="24"/>
          <w:lang w:eastAsia="ru-RU"/>
        </w:rPr>
        <w:t>еи и формы</w:t>
      </w:r>
      <w:r w:rsidRPr="00A27EB6">
        <w:rPr>
          <w:rFonts w:ascii="Times New Roman" w:hAnsi="Times New Roman" w:cs="Times New Roman"/>
          <w:sz w:val="24"/>
          <w:szCs w:val="24"/>
          <w:lang w:eastAsia="ru-RU"/>
        </w:rPr>
        <w:t xml:space="preserve"> ее воплощения.</w:t>
      </w:r>
    </w:p>
    <w:p w:rsidR="003A6EA9" w:rsidRPr="00956D68" w:rsidRDefault="003A6EA9" w:rsidP="00AF02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B24DCC" w:rsidRDefault="003A6EA9" w:rsidP="00AF023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3A6EA9" w:rsidRDefault="003A6EA9" w:rsidP="00F95CB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Сроки:</w:t>
      </w:r>
    </w:p>
    <w:p w:rsidR="003A6EA9" w:rsidRPr="002311F7" w:rsidRDefault="003A6EA9" w:rsidP="00F95CB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311F7">
        <w:rPr>
          <w:rFonts w:ascii="Times New Roman" w:hAnsi="Times New Roman" w:cs="Times New Roman"/>
          <w:sz w:val="24"/>
          <w:szCs w:val="24"/>
          <w:lang w:eastAsia="ru-RU"/>
        </w:rPr>
        <w:t xml:space="preserve">рием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конкурсных работ </w:t>
      </w:r>
      <w:r w:rsidRPr="00231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31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DA5006" w:rsidRPr="00DA50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31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 по 1</w:t>
      </w:r>
      <w:r w:rsidR="00DA5006" w:rsidRPr="00DA50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31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марта 2022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311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A6EA9" w:rsidRDefault="003A6EA9" w:rsidP="00F95CB1">
      <w:pPr>
        <w:pStyle w:val="a3"/>
        <w:spacing w:before="0" w:beforeAutospacing="0" w:after="0" w:afterAutospacing="0"/>
        <w:ind w:left="720"/>
        <w:rPr>
          <w:highlight w:val="yellow"/>
        </w:rPr>
      </w:pPr>
      <w:r>
        <w:t xml:space="preserve">Подведение итогов — </w:t>
      </w:r>
      <w:r w:rsidRPr="00B24DCC">
        <w:rPr>
          <w:b/>
        </w:rPr>
        <w:t>28</w:t>
      </w:r>
      <w:r>
        <w:t xml:space="preserve"> </w:t>
      </w:r>
      <w:r>
        <w:rPr>
          <w:b/>
          <w:bCs/>
        </w:rPr>
        <w:t>марта </w:t>
      </w:r>
      <w:r w:rsidRPr="00B24DCC">
        <w:rPr>
          <w:b/>
        </w:rPr>
        <w:t>2022 года.</w:t>
      </w:r>
    </w:p>
    <w:p w:rsidR="003A6EA9" w:rsidRDefault="003A6EA9" w:rsidP="00AF0237">
      <w:pPr>
        <w:pStyle w:val="a3"/>
        <w:spacing w:before="0" w:beforeAutospacing="0" w:after="0" w:afterAutospacing="0"/>
        <w:ind w:firstLine="709"/>
        <w:rPr>
          <w:highlight w:val="yellow"/>
        </w:rPr>
      </w:pPr>
    </w:p>
    <w:p w:rsidR="003A6EA9" w:rsidRPr="00B24DCC" w:rsidRDefault="003A6EA9" w:rsidP="00AF0237">
      <w:pPr>
        <w:pStyle w:val="a3"/>
        <w:spacing w:before="0" w:beforeAutospacing="0" w:after="0" w:afterAutospacing="0"/>
        <w:ind w:firstLine="709"/>
      </w:pPr>
      <w:r w:rsidRPr="00B24DCC">
        <w:t>Этапы конкурса:</w:t>
      </w:r>
    </w:p>
    <w:p w:rsidR="003A6EA9" w:rsidRDefault="003A6EA9" w:rsidP="00AF0237">
      <w:pPr>
        <w:pStyle w:val="a3"/>
        <w:spacing w:before="0" w:beforeAutospacing="0" w:after="0" w:afterAutospacing="0"/>
        <w:ind w:firstLine="709"/>
      </w:pPr>
      <w:r w:rsidRPr="00B24DCC">
        <w:t>I этап – подготовительный: сбор заявок на участие в конкурсе, сбор конкурсных работ (презентаций);</w:t>
      </w:r>
    </w:p>
    <w:p w:rsidR="003A6EA9" w:rsidRPr="003A35BA" w:rsidRDefault="003A6EA9" w:rsidP="003A35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00A7D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конкурса направляют </w:t>
      </w:r>
      <w:r w:rsidR="00A76341" w:rsidRPr="00E00A7D"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презентацию</w:t>
      </w:r>
      <w:r w:rsidRPr="00E00A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A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 xml:space="preserve">адресу электронной почты </w:t>
      </w:r>
      <w:proofErr w:type="spellStart"/>
      <w:r w:rsidR="00E00A7D" w:rsidRPr="00E00A7D">
        <w:rPr>
          <w:rFonts w:ascii="Times New Roman" w:hAnsi="Times New Roman" w:cs="Times New Roman"/>
          <w:sz w:val="24"/>
          <w:szCs w:val="24"/>
          <w:lang w:val="en-US" w:eastAsia="ru-RU"/>
        </w:rPr>
        <w:t>kaf</w:t>
      </w:r>
      <w:proofErr w:type="spellEnd"/>
      <w:r w:rsidR="00E00A7D" w:rsidRPr="00E00A7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00A7D" w:rsidRPr="00E00A7D">
        <w:rPr>
          <w:rFonts w:ascii="Times New Roman" w:hAnsi="Times New Roman" w:cs="Times New Roman"/>
          <w:sz w:val="24"/>
          <w:szCs w:val="24"/>
          <w:lang w:val="en-US" w:eastAsia="ru-RU"/>
        </w:rPr>
        <w:t>afimk</w:t>
      </w:r>
      <w:proofErr w:type="spellEnd"/>
      <w:r w:rsidR="00E00A7D" w:rsidRPr="00E00A7D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E00A7D" w:rsidRPr="00E00A7D">
        <w:rPr>
          <w:rFonts w:ascii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E00A7D" w:rsidRPr="00E00A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00A7D" w:rsidRPr="00E00A7D">
        <w:rPr>
          <w:rFonts w:ascii="Times New Roman" w:hAnsi="Times New Roman" w:cs="Times New Roman"/>
          <w:sz w:val="24"/>
          <w:szCs w:val="24"/>
          <w:lang w:val="en-US" w:eastAsia="ru-RU"/>
        </w:rPr>
        <w:t>com</w:t>
      </w:r>
      <w:r w:rsidRPr="00E00A7D">
        <w:rPr>
          <w:rFonts w:ascii="Times New Roman" w:hAnsi="Times New Roman" w:cs="Times New Roman"/>
          <w:sz w:val="24"/>
          <w:szCs w:val="24"/>
          <w:lang w:eastAsia="ru-RU"/>
        </w:rPr>
        <w:t xml:space="preserve"> (с пометкой:</w:t>
      </w:r>
      <w:proofErr w:type="gramEnd"/>
      <w:r w:rsidRPr="00E00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4FFD" w:rsidRPr="00E00A7D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E00A7D">
        <w:rPr>
          <w:rFonts w:ascii="Times New Roman" w:hAnsi="Times New Roman" w:cs="Times New Roman"/>
          <w:b/>
          <w:sz w:val="24"/>
          <w:szCs w:val="24"/>
          <w:lang w:eastAsia="ru-RU"/>
        </w:rPr>
        <w:t>онкурс презентаций</w:t>
      </w:r>
      <w:r w:rsidRPr="00E00A7D">
        <w:rPr>
          <w:rFonts w:ascii="Times New Roman" w:hAnsi="Times New Roman" w:cs="Times New Roman"/>
          <w:sz w:val="24"/>
          <w:szCs w:val="24"/>
          <w:lang w:eastAsia="ru-RU"/>
        </w:rPr>
        <w:t>) до </w:t>
      </w:r>
      <w:r w:rsidR="00B24DCC" w:rsidRPr="00E00A7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5006" w:rsidRPr="00E00A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24DCC" w:rsidRPr="00E00A7D">
        <w:rPr>
          <w:rFonts w:ascii="Times New Roman" w:hAnsi="Times New Roman" w:cs="Times New Roman"/>
          <w:sz w:val="24"/>
          <w:szCs w:val="24"/>
          <w:lang w:eastAsia="ru-RU"/>
        </w:rPr>
        <w:t xml:space="preserve"> марта </w:t>
      </w:r>
      <w:r w:rsidRPr="00E00A7D">
        <w:rPr>
          <w:rFonts w:ascii="Times New Roman" w:hAnsi="Times New Roman" w:cs="Times New Roman"/>
          <w:sz w:val="24"/>
          <w:szCs w:val="24"/>
          <w:lang w:eastAsia="ru-RU"/>
        </w:rPr>
        <w:t>2022 года включительно.</w:t>
      </w:r>
      <w:r w:rsidRPr="00DA500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gramEnd"/>
    </w:p>
    <w:p w:rsidR="00E00A7D" w:rsidRPr="003A35BA" w:rsidRDefault="00E00A7D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DA5006" w:rsidRDefault="003A6EA9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DA5006">
        <w:rPr>
          <w:rFonts w:ascii="Times New Roman" w:hAnsi="Times New Roman" w:cs="Times New Roman"/>
          <w:sz w:val="24"/>
          <w:szCs w:val="24"/>
          <w:lang w:eastAsia="ru-RU"/>
        </w:rPr>
        <w:t>Конкурсная работа сопровождается</w:t>
      </w:r>
      <w:r w:rsidRPr="00A763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заявкой</w:t>
      </w:r>
      <w:r w:rsidR="00046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463D4" w:rsidRPr="000463D4">
        <w:rPr>
          <w:rFonts w:ascii="Times New Roman" w:hAnsi="Times New Roman" w:cs="Times New Roman"/>
          <w:sz w:val="24"/>
          <w:szCs w:val="24"/>
          <w:lang w:eastAsia="ru-RU"/>
        </w:rPr>
        <w:t xml:space="preserve">ссылка на заявку </w:t>
      </w:r>
      <w:r w:rsidR="006A6EA0">
        <w:rPr>
          <w:rFonts w:ascii="Times New Roman" w:hAnsi="Times New Roman" w:cs="Times New Roman"/>
          <w:sz w:val="24"/>
          <w:szCs w:val="24"/>
          <w:lang w:eastAsia="ru-RU"/>
        </w:rPr>
        <w:t xml:space="preserve">см. </w:t>
      </w:r>
      <w:r w:rsidR="000463D4" w:rsidRPr="000463D4">
        <w:rPr>
          <w:rFonts w:ascii="Times New Roman" w:hAnsi="Times New Roman" w:cs="Times New Roman"/>
          <w:sz w:val="24"/>
          <w:szCs w:val="24"/>
          <w:lang w:eastAsia="ru-RU"/>
        </w:rPr>
        <w:t>ниже</w:t>
      </w:r>
      <w:r w:rsidR="000463D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DA5006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электронном виде, </w:t>
      </w:r>
      <w:proofErr w:type="gramStart"/>
      <w:r w:rsidRPr="00DA500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5006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указывается:</w:t>
      </w:r>
    </w:p>
    <w:p w:rsidR="003A6EA9" w:rsidRPr="00DA5006" w:rsidRDefault="003A6EA9" w:rsidP="00AF023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5006">
        <w:rPr>
          <w:rFonts w:ascii="Times New Roman" w:hAnsi="Times New Roman" w:cs="Times New Roman"/>
          <w:sz w:val="24"/>
          <w:szCs w:val="24"/>
          <w:lang w:eastAsia="ru-RU"/>
        </w:rPr>
        <w:t>ФИО участника</w:t>
      </w:r>
    </w:p>
    <w:p w:rsidR="003A6EA9" w:rsidRPr="00DA5006" w:rsidRDefault="000463D4" w:rsidP="00AF023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Населенный пункт,</w:t>
      </w:r>
      <w:r w:rsidR="003A6EA9" w:rsidRPr="00DA5006">
        <w:rPr>
          <w:rFonts w:ascii="Times New Roman" w:hAnsi="Times New Roman" w:cs="Times New Roman"/>
          <w:sz w:val="24"/>
          <w:szCs w:val="24"/>
          <w:lang w:eastAsia="ru-RU"/>
        </w:rPr>
        <w:t xml:space="preserve"> школа, класс</w:t>
      </w:r>
    </w:p>
    <w:p w:rsidR="003A6EA9" w:rsidRPr="00DA5006" w:rsidRDefault="003A6EA9" w:rsidP="00AF023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5006">
        <w:rPr>
          <w:rFonts w:ascii="Times New Roman" w:hAnsi="Times New Roman" w:cs="Times New Roman"/>
          <w:sz w:val="24"/>
          <w:szCs w:val="24"/>
          <w:lang w:eastAsia="ru-RU"/>
        </w:rPr>
        <w:t xml:space="preserve">ФИО 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>учителя</w:t>
      </w:r>
      <w:r w:rsidRPr="00DA5006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 языка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>, координирующего проект</w:t>
      </w:r>
    </w:p>
    <w:p w:rsidR="003A6EA9" w:rsidRPr="00DA5006" w:rsidRDefault="003A6EA9" w:rsidP="00AF023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5006">
        <w:rPr>
          <w:rFonts w:ascii="Times New Roman" w:hAnsi="Times New Roman" w:cs="Times New Roman"/>
          <w:sz w:val="24"/>
          <w:szCs w:val="24"/>
          <w:lang w:eastAsia="ru-RU"/>
        </w:rPr>
        <w:t>электронная почта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5BA" w:rsidRPr="00DA5006">
        <w:rPr>
          <w:rFonts w:ascii="Times New Roman" w:hAnsi="Times New Roman" w:cs="Times New Roman"/>
          <w:sz w:val="24"/>
          <w:szCs w:val="24"/>
          <w:lang w:eastAsia="ru-RU"/>
        </w:rPr>
        <w:t>участника</w:t>
      </w:r>
    </w:p>
    <w:p w:rsidR="003A6EA9" w:rsidRDefault="003A6EA9" w:rsidP="00AF023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5006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5BA" w:rsidRPr="00DA5006">
        <w:rPr>
          <w:rFonts w:ascii="Times New Roman" w:hAnsi="Times New Roman" w:cs="Times New Roman"/>
          <w:sz w:val="24"/>
          <w:szCs w:val="24"/>
          <w:lang w:eastAsia="ru-RU"/>
        </w:rPr>
        <w:t>участника</w:t>
      </w:r>
    </w:p>
    <w:p w:rsidR="000463D4" w:rsidRDefault="000463D4" w:rsidP="00CC4CE6">
      <w:pPr>
        <w:pStyle w:val="a4"/>
        <w:spacing w:after="0" w:line="240" w:lineRule="auto"/>
        <w:ind w:left="1429"/>
      </w:pPr>
    </w:p>
    <w:p w:rsidR="000463D4" w:rsidRPr="000463D4" w:rsidRDefault="000463D4" w:rsidP="00CC4CE6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0463D4">
        <w:rPr>
          <w:rFonts w:ascii="Times New Roman" w:hAnsi="Times New Roman" w:cs="Times New Roman"/>
          <w:sz w:val="24"/>
          <w:szCs w:val="24"/>
        </w:rPr>
        <w:t>Ссылка на заявку:</w:t>
      </w:r>
    </w:p>
    <w:p w:rsidR="00CC4CE6" w:rsidRDefault="00700280" w:rsidP="00CC4CE6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CC4CE6" w:rsidRPr="00C5774D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https://docs.google.com/forms/d/e/1FAIpQLSeeAeXnKPnKbcKFvHYsdPxW52myfdWzDSl5GRVgv1uEkQOkEQ/viewform?usp=sf_link</w:t>
        </w:r>
      </w:hyperlink>
      <w:r w:rsidR="00CC4C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63D4" w:rsidRPr="00DA5006" w:rsidRDefault="000463D4" w:rsidP="00CC4CE6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Default="003A6EA9" w:rsidP="00AF0237">
      <w:pPr>
        <w:pStyle w:val="a3"/>
        <w:spacing w:before="0" w:beforeAutospacing="0" w:after="0" w:afterAutospacing="0"/>
        <w:ind w:firstLine="709"/>
      </w:pPr>
      <w:r w:rsidRPr="00AF0237">
        <w:t>II этап – основной: проведение оценки конкурсных работ и подведение итогов конкурса конкурсным жюри;</w:t>
      </w:r>
    </w:p>
    <w:p w:rsidR="000463D4" w:rsidRPr="00AF0237" w:rsidRDefault="000463D4" w:rsidP="00AF0237">
      <w:pPr>
        <w:pStyle w:val="a3"/>
        <w:spacing w:before="0" w:beforeAutospacing="0" w:after="0" w:afterAutospacing="0"/>
        <w:ind w:firstLine="709"/>
      </w:pPr>
    </w:p>
    <w:p w:rsidR="003A6EA9" w:rsidRDefault="003A6EA9" w:rsidP="00AF0237">
      <w:pPr>
        <w:pStyle w:val="a3"/>
        <w:spacing w:before="0" w:beforeAutospacing="0" w:after="0" w:afterAutospacing="0"/>
        <w:ind w:firstLine="709"/>
      </w:pPr>
      <w:r w:rsidRPr="00AF0237">
        <w:t xml:space="preserve">III этап – заключительный: </w:t>
      </w:r>
      <w:r w:rsidR="003A35BA" w:rsidRPr="00AF0237">
        <w:t>опубликование итогов конкурса</w:t>
      </w:r>
      <w:r w:rsidR="003A35BA">
        <w:t xml:space="preserve"> и </w:t>
      </w:r>
      <w:r w:rsidRPr="00AF0237">
        <w:t>награждение победителей</w:t>
      </w:r>
      <w:r w:rsidR="003A35BA">
        <w:t>.</w:t>
      </w:r>
      <w:r w:rsidRPr="00AF0237">
        <w:t xml:space="preserve"> </w:t>
      </w:r>
    </w:p>
    <w:p w:rsidR="00B24DCC" w:rsidRPr="00AF0237" w:rsidRDefault="00B24DCC" w:rsidP="00AF0237">
      <w:pPr>
        <w:pStyle w:val="a3"/>
        <w:spacing w:before="0" w:beforeAutospacing="0" w:after="0" w:afterAutospacing="0"/>
        <w:ind w:firstLine="709"/>
      </w:pPr>
    </w:p>
    <w:p w:rsidR="003A6EA9" w:rsidRPr="0051494E" w:rsidRDefault="003A6EA9" w:rsidP="005149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94E">
        <w:rPr>
          <w:rFonts w:ascii="Times New Roman" w:hAnsi="Times New Roman" w:cs="Times New Roman"/>
          <w:sz w:val="24"/>
          <w:szCs w:val="24"/>
          <w:lang w:eastAsia="ru-RU"/>
        </w:rPr>
        <w:t>Итоги конкурса будут представлены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49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 марта 2022 года</w:t>
      </w:r>
      <w:r w:rsidRPr="0051494E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1494E">
        <w:rPr>
          <w:rFonts w:ascii="Times New Roman" w:hAnsi="Times New Roman" w:cs="Times New Roman"/>
          <w:sz w:val="24"/>
          <w:szCs w:val="24"/>
          <w:lang w:eastAsia="ru-RU"/>
        </w:rPr>
        <w:t xml:space="preserve">нститута иностранных языков и международного </w:t>
      </w:r>
      <w:r w:rsidRPr="00D656F2">
        <w:rPr>
          <w:rFonts w:ascii="Times New Roman" w:hAnsi="Times New Roman" w:cs="Times New Roman"/>
          <w:sz w:val="24"/>
          <w:szCs w:val="24"/>
          <w:lang w:eastAsia="ru-RU"/>
        </w:rPr>
        <w:t>сотрудничества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 xml:space="preserve"> ТГПУ</w:t>
      </w:r>
      <w:r w:rsidRPr="00D656F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</w:t>
      </w:r>
      <w:r w:rsidR="003A35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656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6F2">
        <w:rPr>
          <w:rFonts w:ascii="Times New Roman" w:hAnsi="Times New Roman" w:cs="Times New Roman"/>
          <w:sz w:val="24"/>
          <w:szCs w:val="24"/>
          <w:lang w:eastAsia="ru-RU"/>
        </w:rPr>
        <w:t>аккаунте</w:t>
      </w:r>
      <w:proofErr w:type="spellEnd"/>
      <w:r w:rsidRPr="00D656F2">
        <w:rPr>
          <w:rFonts w:ascii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Pr="00D656F2">
        <w:rPr>
          <w:rFonts w:ascii="Times New Roman" w:hAnsi="Times New Roman" w:cs="Times New Roman"/>
          <w:sz w:val="24"/>
          <w:szCs w:val="24"/>
          <w:lang w:val="en-US" w:eastAsia="ru-RU"/>
        </w:rPr>
        <w:t>toptspu</w:t>
      </w:r>
      <w:proofErr w:type="spellEnd"/>
    </w:p>
    <w:p w:rsidR="003A6EA9" w:rsidRPr="0051494E" w:rsidRDefault="003A6EA9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D656F2" w:rsidRDefault="003A6EA9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D656F2">
        <w:rPr>
          <w:rFonts w:ascii="Times New Roman" w:hAnsi="Times New Roman" w:cs="Times New Roman"/>
          <w:sz w:val="24"/>
          <w:szCs w:val="24"/>
          <w:lang w:eastAsia="ru-RU"/>
        </w:rPr>
        <w:t>Победители награждаются дипломами  и памятными подарками.</w:t>
      </w:r>
    </w:p>
    <w:p w:rsidR="003A6EA9" w:rsidRPr="00D656F2" w:rsidRDefault="003A6EA9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Default="003A6EA9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D656F2">
        <w:rPr>
          <w:rFonts w:ascii="Times New Roman" w:hAnsi="Times New Roman" w:cs="Times New Roman"/>
          <w:sz w:val="24"/>
          <w:szCs w:val="24"/>
          <w:lang w:eastAsia="ru-RU"/>
        </w:rPr>
        <w:t>Все конкурсанты получают сертификаты участников.</w:t>
      </w:r>
    </w:p>
    <w:p w:rsidR="003A6EA9" w:rsidRDefault="003A6EA9" w:rsidP="00AF023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51494E" w:rsidRDefault="003A6EA9" w:rsidP="005149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1494E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</w:t>
      </w:r>
    </w:p>
    <w:p w:rsidR="003A6EA9" w:rsidRPr="0051494E" w:rsidRDefault="003A6EA9" w:rsidP="005149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1494E">
        <w:rPr>
          <w:rFonts w:ascii="Times New Roman" w:hAnsi="Times New Roman" w:cs="Times New Roman"/>
          <w:sz w:val="24"/>
          <w:szCs w:val="24"/>
          <w:lang w:eastAsia="ru-RU"/>
        </w:rPr>
        <w:t>Изучайте</w:t>
      </w:r>
      <w:proofErr w:type="spellEnd"/>
      <w:r w:rsidRPr="0051494E">
        <w:rPr>
          <w:rFonts w:ascii="Times New Roman" w:hAnsi="Times New Roman" w:cs="Times New Roman"/>
          <w:sz w:val="24"/>
          <w:szCs w:val="24"/>
          <w:lang w:eastAsia="ru-RU"/>
        </w:rPr>
        <w:t xml:space="preserve"> языки вместе с нами на наших курсах. Учитесь и </w:t>
      </w:r>
      <w:proofErr w:type="spellStart"/>
      <w:r w:rsidRPr="0051494E">
        <w:rPr>
          <w:rFonts w:ascii="Times New Roman" w:hAnsi="Times New Roman" w:cs="Times New Roman"/>
          <w:sz w:val="24"/>
          <w:szCs w:val="24"/>
          <w:lang w:eastAsia="ru-RU"/>
        </w:rPr>
        <w:t>поступайте</w:t>
      </w:r>
      <w:proofErr w:type="spellEnd"/>
      <w:r w:rsidRPr="0051494E">
        <w:rPr>
          <w:rFonts w:ascii="Times New Roman" w:hAnsi="Times New Roman" w:cs="Times New Roman"/>
          <w:sz w:val="24"/>
          <w:szCs w:val="24"/>
          <w:lang w:eastAsia="ru-RU"/>
        </w:rPr>
        <w:t xml:space="preserve"> к нам.</w:t>
      </w:r>
    </w:p>
    <w:p w:rsidR="003A6EA9" w:rsidRPr="0051494E" w:rsidRDefault="003A6EA9" w:rsidP="0051494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51494E">
        <w:rPr>
          <w:rFonts w:ascii="Times New Roman" w:hAnsi="Times New Roman" w:cs="Times New Roman"/>
          <w:sz w:val="24"/>
          <w:szCs w:val="24"/>
          <w:lang w:eastAsia="ru-RU"/>
        </w:rPr>
        <w:t xml:space="preserve">Есть вопросы? Напишите нам в </w:t>
      </w:r>
      <w:proofErr w:type="spellStart"/>
      <w:r w:rsidRPr="0051494E">
        <w:rPr>
          <w:rFonts w:ascii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51494E">
        <w:rPr>
          <w:rFonts w:ascii="Times New Roman" w:hAnsi="Times New Roman" w:cs="Times New Roman"/>
          <w:sz w:val="24"/>
          <w:szCs w:val="24"/>
          <w:lang w:eastAsia="ru-RU"/>
        </w:rPr>
        <w:t xml:space="preserve"> +7-913-848-5200</w:t>
      </w:r>
    </w:p>
    <w:p w:rsidR="003A6EA9" w:rsidRPr="00956D68" w:rsidRDefault="003A6EA9" w:rsidP="00AF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EA9" w:rsidRPr="00956D68" w:rsidRDefault="003A6EA9" w:rsidP="00AF0237">
      <w:pPr>
        <w:pStyle w:val="a3"/>
        <w:spacing w:before="0" w:beforeAutospacing="0" w:after="0" w:afterAutospacing="0"/>
        <w:ind w:firstLine="709"/>
      </w:pPr>
    </w:p>
    <w:p w:rsidR="003A6EA9" w:rsidRDefault="003A6EA9" w:rsidP="00F95CB1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A6EA9" w:rsidSect="00AF02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2D4"/>
    <w:multiLevelType w:val="multilevel"/>
    <w:tmpl w:val="ABC66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31DA"/>
    <w:multiLevelType w:val="multilevel"/>
    <w:tmpl w:val="6380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32C29"/>
    <w:multiLevelType w:val="multilevel"/>
    <w:tmpl w:val="C4CC7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62B8E"/>
    <w:multiLevelType w:val="hybridMultilevel"/>
    <w:tmpl w:val="30B0553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0E050547"/>
    <w:multiLevelType w:val="multilevel"/>
    <w:tmpl w:val="2334F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24A62"/>
    <w:multiLevelType w:val="multilevel"/>
    <w:tmpl w:val="A6F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0212B6"/>
    <w:multiLevelType w:val="hybridMultilevel"/>
    <w:tmpl w:val="CBE48774"/>
    <w:lvl w:ilvl="0" w:tplc="49DC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45756"/>
    <w:multiLevelType w:val="hybridMultilevel"/>
    <w:tmpl w:val="866C5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5338C"/>
    <w:multiLevelType w:val="hybridMultilevel"/>
    <w:tmpl w:val="6DBC3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9">
    <w:nsid w:val="38B95762"/>
    <w:multiLevelType w:val="hybridMultilevel"/>
    <w:tmpl w:val="0BCCCAF2"/>
    <w:lvl w:ilvl="0" w:tplc="49DC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20E63"/>
    <w:multiLevelType w:val="multilevel"/>
    <w:tmpl w:val="45C86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C40CB"/>
    <w:multiLevelType w:val="multilevel"/>
    <w:tmpl w:val="0028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6BF42AC"/>
    <w:multiLevelType w:val="hybridMultilevel"/>
    <w:tmpl w:val="24229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5D5576"/>
    <w:multiLevelType w:val="multilevel"/>
    <w:tmpl w:val="C1BC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651D5"/>
    <w:multiLevelType w:val="hybridMultilevel"/>
    <w:tmpl w:val="48A69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80FF3"/>
    <w:multiLevelType w:val="hybridMultilevel"/>
    <w:tmpl w:val="03264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C49385B"/>
    <w:multiLevelType w:val="multilevel"/>
    <w:tmpl w:val="60CE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16EC1"/>
    <w:multiLevelType w:val="multilevel"/>
    <w:tmpl w:val="476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497D3C"/>
    <w:multiLevelType w:val="multilevel"/>
    <w:tmpl w:val="83F0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D302B"/>
    <w:multiLevelType w:val="multilevel"/>
    <w:tmpl w:val="6DBC3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7FE3744A"/>
    <w:multiLevelType w:val="hybridMultilevel"/>
    <w:tmpl w:val="39748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20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8"/>
  </w:num>
  <w:num w:numId="18">
    <w:abstractNumId w:val="19"/>
  </w:num>
  <w:num w:numId="19">
    <w:abstractNumId w:val="3"/>
  </w:num>
  <w:num w:numId="20">
    <w:abstractNumId w:val="14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F0237"/>
    <w:rsid w:val="0000500A"/>
    <w:rsid w:val="000463D4"/>
    <w:rsid w:val="00054FFD"/>
    <w:rsid w:val="000B7C5B"/>
    <w:rsid w:val="000D4FBE"/>
    <w:rsid w:val="00101D05"/>
    <w:rsid w:val="00116CB7"/>
    <w:rsid w:val="002311F7"/>
    <w:rsid w:val="00282D0C"/>
    <w:rsid w:val="0030470D"/>
    <w:rsid w:val="003150DB"/>
    <w:rsid w:val="003A35BA"/>
    <w:rsid w:val="003A6EA9"/>
    <w:rsid w:val="003F7E0E"/>
    <w:rsid w:val="0045324E"/>
    <w:rsid w:val="00485999"/>
    <w:rsid w:val="00511539"/>
    <w:rsid w:val="0051494E"/>
    <w:rsid w:val="00517FBA"/>
    <w:rsid w:val="005510D0"/>
    <w:rsid w:val="005F3CAC"/>
    <w:rsid w:val="006A6EA0"/>
    <w:rsid w:val="006C141C"/>
    <w:rsid w:val="00700280"/>
    <w:rsid w:val="00720AB7"/>
    <w:rsid w:val="00755D40"/>
    <w:rsid w:val="0086749C"/>
    <w:rsid w:val="00940839"/>
    <w:rsid w:val="00956D68"/>
    <w:rsid w:val="0095701C"/>
    <w:rsid w:val="009F65E7"/>
    <w:rsid w:val="00A15913"/>
    <w:rsid w:val="00A27EB6"/>
    <w:rsid w:val="00A76341"/>
    <w:rsid w:val="00AE1BB1"/>
    <w:rsid w:val="00AF0237"/>
    <w:rsid w:val="00AF4567"/>
    <w:rsid w:val="00B07B92"/>
    <w:rsid w:val="00B24DCC"/>
    <w:rsid w:val="00B3532D"/>
    <w:rsid w:val="00BA5BDE"/>
    <w:rsid w:val="00C8280E"/>
    <w:rsid w:val="00CB0607"/>
    <w:rsid w:val="00CC4CE6"/>
    <w:rsid w:val="00CF02F5"/>
    <w:rsid w:val="00CF4EAD"/>
    <w:rsid w:val="00D656F2"/>
    <w:rsid w:val="00D7080F"/>
    <w:rsid w:val="00D925A1"/>
    <w:rsid w:val="00DA5006"/>
    <w:rsid w:val="00E00A7D"/>
    <w:rsid w:val="00E14FF2"/>
    <w:rsid w:val="00E741E3"/>
    <w:rsid w:val="00ED1D03"/>
    <w:rsid w:val="00EE2F50"/>
    <w:rsid w:val="00F3579B"/>
    <w:rsid w:val="00F9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3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F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F0237"/>
    <w:pPr>
      <w:ind w:left="720"/>
    </w:pPr>
  </w:style>
  <w:style w:type="character" w:styleId="a5">
    <w:name w:val="Hyperlink"/>
    <w:basedOn w:val="a0"/>
    <w:uiPriority w:val="99"/>
    <w:semiHidden/>
    <w:rsid w:val="002311F7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F45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6">
    <w:name w:val="FollowedHyperlink"/>
    <w:basedOn w:val="a0"/>
    <w:uiPriority w:val="99"/>
    <w:rsid w:val="005510D0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A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eAeXnKPnKbcKFvHYsdPxW52myfdWzDSl5GRVgv1uEkQOkE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pu.edu.ru/f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еквп</dc:creator>
  <cp:lastModifiedBy>еквп</cp:lastModifiedBy>
  <cp:revision>7</cp:revision>
  <dcterms:created xsi:type="dcterms:W3CDTF">2022-02-12T14:18:00Z</dcterms:created>
  <dcterms:modified xsi:type="dcterms:W3CDTF">2022-02-16T07:20:00Z</dcterms:modified>
</cp:coreProperties>
</file>